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C7" w:rsidRDefault="00267EA4">
      <w:pPr>
        <w:jc w:val="center"/>
        <w:rPr>
          <w:b/>
          <w:bCs/>
          <w:sz w:val="36"/>
        </w:rPr>
      </w:pPr>
      <w:bookmarkStart w:id="0" w:name="_GoBack"/>
      <w:bookmarkEnd w:id="0"/>
      <w:proofErr w:type="gramStart"/>
      <w:r>
        <w:rPr>
          <w:rFonts w:hint="eastAsia"/>
          <w:b/>
          <w:bCs/>
          <w:sz w:val="36"/>
        </w:rPr>
        <w:t>臺</w:t>
      </w:r>
      <w:proofErr w:type="gramEnd"/>
      <w:r w:rsidR="00556BC7">
        <w:rPr>
          <w:rFonts w:hint="eastAsia"/>
          <w:b/>
          <w:bCs/>
          <w:sz w:val="36"/>
        </w:rPr>
        <w:t>北榮民總醫院</w:t>
      </w:r>
    </w:p>
    <w:p w:rsidR="00556BC7" w:rsidRDefault="00556BC7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臨床試驗計畫經費變更</w:t>
      </w:r>
      <w:r>
        <w:rPr>
          <w:rFonts w:hint="eastAsia"/>
          <w:b/>
          <w:bCs/>
          <w:sz w:val="36"/>
        </w:rPr>
        <w:t>/</w:t>
      </w:r>
      <w:r>
        <w:rPr>
          <w:rFonts w:hint="eastAsia"/>
          <w:b/>
          <w:bCs/>
          <w:sz w:val="36"/>
        </w:rPr>
        <w:t>展延申請表</w:t>
      </w:r>
    </w:p>
    <w:p w:rsidR="00556BC7" w:rsidRDefault="00556BC7">
      <w:pPr>
        <w:wordWrap w:val="0"/>
        <w:spacing w:beforeLines="50" w:before="120"/>
        <w:ind w:right="-16"/>
        <w:jc w:val="right"/>
        <w:rPr>
          <w:rFonts w:hint="eastAsia"/>
          <w:sz w:val="24"/>
        </w:rPr>
      </w:pPr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734"/>
        <w:gridCol w:w="984"/>
        <w:gridCol w:w="96"/>
        <w:gridCol w:w="586"/>
        <w:gridCol w:w="1350"/>
        <w:gridCol w:w="60"/>
        <w:gridCol w:w="74"/>
        <w:gridCol w:w="90"/>
        <w:gridCol w:w="780"/>
        <w:gridCol w:w="1140"/>
        <w:gridCol w:w="8"/>
        <w:gridCol w:w="428"/>
        <w:gridCol w:w="2113"/>
      </w:tblGrid>
      <w:tr w:rsidR="00556BC7" w:rsidTr="00B50B7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90" w:type="dxa"/>
            <w:gridSpan w:val="3"/>
            <w:vAlign w:val="center"/>
          </w:tcPr>
          <w:p w:rsidR="00556BC7" w:rsidRDefault="00B50B78" w:rsidP="00B50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試驗</w:t>
            </w:r>
            <w:r w:rsidR="00556BC7">
              <w:rPr>
                <w:rFonts w:hint="eastAsia"/>
              </w:rPr>
              <w:t>主持人</w:t>
            </w:r>
          </w:p>
        </w:tc>
        <w:tc>
          <w:tcPr>
            <w:tcW w:w="2032" w:type="dxa"/>
            <w:gridSpan w:val="3"/>
            <w:vAlign w:val="center"/>
          </w:tcPr>
          <w:p w:rsidR="00556BC7" w:rsidRDefault="00B50B78" w:rsidP="00B50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2152" w:type="dxa"/>
            <w:gridSpan w:val="6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2541" w:type="dxa"/>
            <w:gridSpan w:val="2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</w:t>
            </w:r>
            <w:r w:rsidR="00B50B78">
              <w:rPr>
                <w:rFonts w:hint="eastAsia"/>
              </w:rPr>
              <w:t>人</w:t>
            </w:r>
            <w:r>
              <w:rPr>
                <w:rFonts w:hint="eastAsia"/>
              </w:rPr>
              <w:t>電話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90" w:type="dxa"/>
            <w:gridSpan w:val="3"/>
            <w:vMerge w:val="restart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gridSpan w:val="3"/>
            <w:vMerge w:val="restart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</w:p>
        </w:tc>
        <w:tc>
          <w:tcPr>
            <w:tcW w:w="2152" w:type="dxa"/>
            <w:gridSpan w:val="6"/>
            <w:vMerge w:val="restart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556BC7" w:rsidRDefault="00556BC7">
            <w:pPr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90" w:type="dxa"/>
            <w:gridSpan w:val="3"/>
            <w:vMerge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gridSpan w:val="3"/>
            <w:vMerge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</w:p>
        </w:tc>
        <w:tc>
          <w:tcPr>
            <w:tcW w:w="2152" w:type="dxa"/>
            <w:gridSpan w:val="6"/>
            <w:vMerge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556BC7" w:rsidRDefault="00556BC7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215" w:type="dxa"/>
            <w:gridSpan w:val="14"/>
            <w:vAlign w:val="center"/>
          </w:tcPr>
          <w:p w:rsidR="00556BC7" w:rsidRDefault="00B50B7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合約</w:t>
            </w:r>
            <w:r w:rsidR="00556BC7">
              <w:rPr>
                <w:rFonts w:hint="eastAsia"/>
              </w:rPr>
              <w:t>編號：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215" w:type="dxa"/>
            <w:gridSpan w:val="14"/>
            <w:vAlign w:val="center"/>
          </w:tcPr>
          <w:p w:rsidR="00556BC7" w:rsidRDefault="00556BC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計畫名稱：</w:t>
            </w:r>
          </w:p>
          <w:p w:rsidR="00556BC7" w:rsidRDefault="00556BC7">
            <w:pPr>
              <w:jc w:val="both"/>
              <w:rPr>
                <w:rFonts w:hint="eastAsia"/>
              </w:rPr>
            </w:pPr>
          </w:p>
          <w:p w:rsidR="00556BC7" w:rsidRDefault="00556BC7">
            <w:pPr>
              <w:jc w:val="both"/>
              <w:rPr>
                <w:rFonts w:hint="eastAsia"/>
              </w:rPr>
            </w:pPr>
          </w:p>
          <w:p w:rsidR="00556BC7" w:rsidRDefault="00556BC7">
            <w:pPr>
              <w:jc w:val="both"/>
              <w:rPr>
                <w:rFonts w:hint="eastAsia"/>
              </w:rPr>
            </w:pP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2" w:type="dxa"/>
            <w:gridSpan w:val="7"/>
            <w:vAlign w:val="center"/>
          </w:tcPr>
          <w:p w:rsidR="00556BC7" w:rsidRDefault="00556BC7" w:rsidP="00B50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□經費</w:t>
            </w:r>
            <w:r w:rsidR="00B50B78">
              <w:rPr>
                <w:rFonts w:hint="eastAsia"/>
              </w:rPr>
              <w:t>額度調整</w:t>
            </w:r>
          </w:p>
        </w:tc>
        <w:tc>
          <w:tcPr>
            <w:tcW w:w="4633" w:type="dxa"/>
            <w:gridSpan w:val="7"/>
            <w:vAlign w:val="center"/>
          </w:tcPr>
          <w:p w:rsidR="00556BC7" w:rsidRDefault="00556BC7" w:rsidP="00FB5A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proofErr w:type="gramStart"/>
            <w:r w:rsidR="00FB5ACA">
              <w:rPr>
                <w:rFonts w:hint="eastAsia"/>
              </w:rPr>
              <w:t>結餘款</w:t>
            </w:r>
            <w:r>
              <w:rPr>
                <w:rFonts w:hint="eastAsia"/>
              </w:rPr>
              <w:t>展延</w:t>
            </w:r>
            <w:proofErr w:type="gramEnd"/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B78" w:rsidRDefault="00B5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</w:t>
            </w:r>
          </w:p>
          <w:p w:rsidR="00B50B78" w:rsidRDefault="00B5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B50B78" w:rsidRDefault="00B5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B50B78" w:rsidRDefault="00B5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  <w:p w:rsidR="00556BC7" w:rsidRDefault="00B50B78">
            <w:pPr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</w:p>
          <w:p w:rsidR="00556BC7" w:rsidRDefault="00B50B78">
            <w:pPr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</w:p>
        </w:tc>
        <w:tc>
          <w:tcPr>
            <w:tcW w:w="3974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6BC7" w:rsidRDefault="00556BC7">
            <w:pPr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原編列</w:t>
            </w:r>
            <w:r w:rsidR="00B50B78">
              <w:rPr>
                <w:rFonts w:hint="eastAsia"/>
                <w:spacing w:val="0"/>
              </w:rPr>
              <w:t>情形</w:t>
            </w:r>
            <w:r>
              <w:rPr>
                <w:rFonts w:hint="eastAsia"/>
                <w:spacing w:val="0"/>
              </w:rPr>
              <w:t>：</w:t>
            </w:r>
          </w:p>
        </w:tc>
        <w:tc>
          <w:tcPr>
            <w:tcW w:w="446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6BC7" w:rsidRDefault="00B50B78">
            <w:pPr>
              <w:jc w:val="both"/>
              <w:rPr>
                <w:rFonts w:hint="eastAsia"/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>申請變更情形</w:t>
            </w:r>
            <w:r w:rsidR="00556BC7">
              <w:rPr>
                <w:rFonts w:hint="eastAsia"/>
                <w:spacing w:val="0"/>
              </w:rPr>
              <w:t>：</w:t>
            </w:r>
            <w:r w:rsidR="00556BC7">
              <w:rPr>
                <w:rFonts w:hint="eastAsia"/>
                <w:spacing w:val="0"/>
                <w:sz w:val="16"/>
                <w:szCs w:val="16"/>
              </w:rPr>
              <w:t>（僅變更經費需填本欄位）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left w:val="double" w:sz="4" w:space="0" w:color="auto"/>
            </w:tcBorders>
            <w:vAlign w:val="center"/>
          </w:tcPr>
          <w:p w:rsidR="00556BC7" w:rsidRDefault="00556BC7">
            <w:pPr>
              <w:ind w:firstLine="700"/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1574" w:type="dxa"/>
            <w:gridSpan w:val="4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356" w:type="dxa"/>
            <w:gridSpan w:val="4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2113" w:type="dxa"/>
            <w:tcBorders>
              <w:right w:val="double" w:sz="4" w:space="0" w:color="auto"/>
            </w:tcBorders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lef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1574" w:type="dxa"/>
            <w:gridSpan w:val="4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356" w:type="dxa"/>
            <w:gridSpan w:val="4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113" w:type="dxa"/>
            <w:tcBorders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lef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1574" w:type="dxa"/>
            <w:gridSpan w:val="4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356" w:type="dxa"/>
            <w:gridSpan w:val="4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113" w:type="dxa"/>
            <w:tcBorders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lef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1574" w:type="dxa"/>
            <w:gridSpan w:val="4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356" w:type="dxa"/>
            <w:gridSpan w:val="4"/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113" w:type="dxa"/>
            <w:tcBorders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BC7" w:rsidRDefault="00556BC7">
            <w:pPr>
              <w:jc w:val="right"/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6BC7" w:rsidRDefault="00556B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4" w:type="dxa"/>
            <w:gridSpan w:val="4"/>
            <w:tcBorders>
              <w:bottom w:val="double" w:sz="4" w:space="0" w:color="auto"/>
            </w:tcBorders>
            <w:vAlign w:val="center"/>
          </w:tcPr>
          <w:p w:rsidR="00556BC7" w:rsidRDefault="00556BC7">
            <w:pPr>
              <w:jc w:val="right"/>
              <w:rPr>
                <w:rFonts w:hint="eastAsia"/>
              </w:rPr>
            </w:pPr>
          </w:p>
        </w:tc>
        <w:tc>
          <w:tcPr>
            <w:tcW w:w="2356" w:type="dxa"/>
            <w:gridSpan w:val="4"/>
            <w:tcBorders>
              <w:bottom w:val="double" w:sz="4" w:space="0" w:color="auto"/>
            </w:tcBorders>
            <w:vAlign w:val="center"/>
          </w:tcPr>
          <w:p w:rsidR="00556BC7" w:rsidRDefault="00556B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6BC7" w:rsidRDefault="00556BC7">
            <w:pPr>
              <w:jc w:val="right"/>
              <w:rPr>
                <w:rFonts w:hint="eastAsia"/>
              </w:rPr>
            </w:pP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B78" w:rsidRDefault="00B5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</w:t>
            </w:r>
          </w:p>
          <w:p w:rsidR="00556BC7" w:rsidRDefault="00B5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56BC7" w:rsidRDefault="00C74B2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合約</w:t>
            </w:r>
          </w:p>
          <w:p w:rsidR="00556BC7" w:rsidRDefault="007200F8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起訖</w:t>
            </w:r>
          </w:p>
        </w:tc>
        <w:tc>
          <w:tcPr>
            <w:tcW w:w="32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展延</w:t>
            </w:r>
          </w:p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期限</w:t>
            </w:r>
          </w:p>
        </w:tc>
        <w:tc>
          <w:tcPr>
            <w:tcW w:w="368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9215" w:type="dxa"/>
            <w:gridSpan w:val="14"/>
          </w:tcPr>
          <w:p w:rsidR="00556BC7" w:rsidRDefault="00B50B78" w:rsidP="007200F8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>變更</w:t>
            </w:r>
            <w:r w:rsidR="00556BC7">
              <w:rPr>
                <w:rFonts w:hint="eastAsia"/>
              </w:rPr>
              <w:t>說明：</w:t>
            </w:r>
            <w:proofErr w:type="gramStart"/>
            <w:r w:rsidR="00556BC7">
              <w:rPr>
                <w:rFonts w:hint="eastAsia"/>
                <w:sz w:val="16"/>
              </w:rPr>
              <w:t>（</w:t>
            </w:r>
            <w:proofErr w:type="gramEnd"/>
            <w:r w:rsidR="00556BC7">
              <w:rPr>
                <w:rFonts w:hint="eastAsia"/>
                <w:sz w:val="16"/>
              </w:rPr>
              <w:t>請</w:t>
            </w:r>
            <w:r w:rsidR="007200F8">
              <w:rPr>
                <w:rFonts w:hint="eastAsia"/>
                <w:sz w:val="16"/>
              </w:rPr>
              <w:t>檢附核准公文並說明</w:t>
            </w:r>
            <w:r w:rsidR="007200F8">
              <w:rPr>
                <w:rFonts w:ascii="標楷體" w:hAnsi="標楷體" w:hint="eastAsia"/>
                <w:sz w:val="16"/>
              </w:rPr>
              <w:t>；</w:t>
            </w:r>
            <w:r w:rsidR="00556BC7">
              <w:rPr>
                <w:rFonts w:hint="eastAsia"/>
                <w:sz w:val="16"/>
              </w:rPr>
              <w:t>辦理</w:t>
            </w:r>
            <w:r w:rsidR="00FB5ACA">
              <w:rPr>
                <w:rFonts w:hint="eastAsia"/>
                <w:sz w:val="16"/>
              </w:rPr>
              <w:t>合約展延不適用本表，請依合約變更程序辦理</w:t>
            </w:r>
            <w:proofErr w:type="gramStart"/>
            <w:r w:rsidR="00556BC7">
              <w:rPr>
                <w:rFonts w:hint="eastAsia"/>
                <w:sz w:val="16"/>
              </w:rPr>
              <w:t>）</w:t>
            </w:r>
            <w:proofErr w:type="gramEnd"/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586" w:type="dxa"/>
            <w:gridSpan w:val="4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070" w:type="dxa"/>
            <w:gridSpan w:val="4"/>
            <w:vAlign w:val="center"/>
          </w:tcPr>
          <w:p w:rsidR="00556BC7" w:rsidRDefault="00B50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醫學研究部</w:t>
            </w:r>
          </w:p>
        </w:tc>
        <w:tc>
          <w:tcPr>
            <w:tcW w:w="2010" w:type="dxa"/>
            <w:gridSpan w:val="3"/>
            <w:vAlign w:val="center"/>
          </w:tcPr>
          <w:p w:rsidR="00556BC7" w:rsidRDefault="00B50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 w:rsidR="00556BC7">
              <w:rPr>
                <w:rFonts w:hint="eastAsia"/>
              </w:rPr>
              <w:t>計室</w:t>
            </w:r>
          </w:p>
        </w:tc>
        <w:tc>
          <w:tcPr>
            <w:tcW w:w="2549" w:type="dxa"/>
            <w:gridSpan w:val="3"/>
            <w:vAlign w:val="center"/>
          </w:tcPr>
          <w:p w:rsidR="00556BC7" w:rsidRDefault="00556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批示</w:t>
            </w:r>
          </w:p>
        </w:tc>
      </w:tr>
      <w:tr w:rsidR="00556BC7" w:rsidTr="00B50B78">
        <w:tblPrEx>
          <w:tblCellMar>
            <w:top w:w="0" w:type="dxa"/>
            <w:bottom w:w="0" w:type="dxa"/>
          </w:tblCellMar>
        </w:tblPrEx>
        <w:trPr>
          <w:cantSplit/>
          <w:trHeight w:val="2830"/>
        </w:trPr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計畫主持人：</w:t>
            </w:r>
          </w:p>
          <w:p w:rsidR="00556BC7" w:rsidRDefault="00556BC7">
            <w:pPr>
              <w:rPr>
                <w:rFonts w:hint="eastAsia"/>
              </w:rPr>
            </w:pPr>
          </w:p>
          <w:p w:rsidR="00556BC7" w:rsidRDefault="00556BC7">
            <w:pPr>
              <w:rPr>
                <w:rFonts w:hint="eastAsia"/>
              </w:rPr>
            </w:pPr>
          </w:p>
          <w:p w:rsidR="00556BC7" w:rsidRDefault="00556BC7">
            <w:pPr>
              <w:rPr>
                <w:rFonts w:hint="eastAsia"/>
              </w:rPr>
            </w:pPr>
          </w:p>
          <w:p w:rsidR="00556BC7" w:rsidRDefault="00556BC7">
            <w:pPr>
              <w:rPr>
                <w:rFonts w:hint="eastAsia"/>
              </w:rPr>
            </w:pPr>
            <w:r>
              <w:rPr>
                <w:rFonts w:hint="eastAsia"/>
              </w:rPr>
              <w:t>單位主管：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556BC7" w:rsidRDefault="00556BC7">
            <w:pPr>
              <w:rPr>
                <w:rFonts w:hint="eastAsia"/>
              </w:rPr>
            </w:pPr>
          </w:p>
        </w:tc>
      </w:tr>
    </w:tbl>
    <w:p w:rsidR="00556BC7" w:rsidRDefault="00556BC7">
      <w:pPr>
        <w:rPr>
          <w:rFonts w:hint="eastAsia"/>
          <w:sz w:val="18"/>
        </w:rPr>
      </w:pPr>
    </w:p>
    <w:sectPr w:rsidR="00556BC7" w:rsidSect="00B50B78">
      <w:pgSz w:w="11906" w:h="16838" w:code="9"/>
      <w:pgMar w:top="1191" w:right="1797" w:bottom="1077" w:left="179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33" w:rsidRDefault="00450E33" w:rsidP="00267EA4">
      <w:r>
        <w:separator/>
      </w:r>
    </w:p>
  </w:endnote>
  <w:endnote w:type="continuationSeparator" w:id="0">
    <w:p w:rsidR="00450E33" w:rsidRDefault="00450E33" w:rsidP="0026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33" w:rsidRDefault="00450E33" w:rsidP="00267EA4">
      <w:r>
        <w:separator/>
      </w:r>
    </w:p>
  </w:footnote>
  <w:footnote w:type="continuationSeparator" w:id="0">
    <w:p w:rsidR="00450E33" w:rsidRDefault="00450E33" w:rsidP="0026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A4"/>
    <w:rsid w:val="00267EA4"/>
    <w:rsid w:val="00282E8F"/>
    <w:rsid w:val="003C457D"/>
    <w:rsid w:val="00450E33"/>
    <w:rsid w:val="00556BC7"/>
    <w:rsid w:val="007200F8"/>
    <w:rsid w:val="00A22895"/>
    <w:rsid w:val="00B50B78"/>
    <w:rsid w:val="00BF4BE9"/>
    <w:rsid w:val="00C74B20"/>
    <w:rsid w:val="00F61B7B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pacing w:val="2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6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67EA4"/>
    <w:rPr>
      <w:rFonts w:eastAsia="標楷體"/>
      <w:spacing w:val="20"/>
    </w:rPr>
  </w:style>
  <w:style w:type="paragraph" w:styleId="a6">
    <w:name w:val="footer"/>
    <w:basedOn w:val="a"/>
    <w:link w:val="a7"/>
    <w:uiPriority w:val="99"/>
    <w:unhideWhenUsed/>
    <w:rsid w:val="0026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67EA4"/>
    <w:rPr>
      <w:rFonts w:eastAsia="標楷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Taipei VGH MRE office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</dc:title>
  <dc:creator>staff</dc:creator>
  <cp:lastModifiedBy>Owner</cp:lastModifiedBy>
  <cp:revision>2</cp:revision>
  <cp:lastPrinted>2003-01-03T12:19:00Z</cp:lastPrinted>
  <dcterms:created xsi:type="dcterms:W3CDTF">2018-05-09T02:39:00Z</dcterms:created>
  <dcterms:modified xsi:type="dcterms:W3CDTF">2018-05-09T02:39:00Z</dcterms:modified>
</cp:coreProperties>
</file>